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DC2" w:rsidRDefault="00DB7B0D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  <w:sz w:val="36"/>
          <w:szCs w:val="36"/>
        </w:rPr>
        <w:t>Joint Schedule 2 (Variation Form)</w:t>
      </w:r>
    </w:p>
    <w:p w:rsidR="00CD3DC2" w:rsidRDefault="00CD3DC2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:rsidR="00CD3DC2" w:rsidRDefault="00DB7B0D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3022"/>
      </w:tblGrid>
      <w:tr w:rsidR="00CD3DC2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variation is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/ 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CCS” “the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And </w:t>
            </w:r>
          </w:p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"the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Details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 Proposed Variation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An Impact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CD3DC2" w:rsidRDefault="00DB7B0D">
            <w:pPr>
              <w:numPr>
                <w:ilvl w:val="0"/>
                <w:numId w:val="1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[CCS/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Financial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keepNext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CD3DC2" w:rsidRDefault="00DB7B0D">
      <w:pPr>
        <w:keepNext/>
        <w:numPr>
          <w:ilvl w:val="0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40" w:after="120" w:line="240" w:lineRule="auto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CD3DC2" w:rsidRDefault="00DB7B0D">
      <w:pPr>
        <w:keepNext/>
        <w:numPr>
          <w:ilvl w:val="0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40" w:after="120" w:line="240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Words and expressions in this Variation shall have the meanings given to them in the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Contract. </w:t>
      </w:r>
    </w:p>
    <w:p w:rsidR="00CD3DC2" w:rsidRDefault="00DB7B0D">
      <w:pPr>
        <w:keepNext/>
        <w:numPr>
          <w:ilvl w:val="0"/>
          <w:numId w:val="2"/>
        </w:num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40" w:after="200" w:line="276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2dr9l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:rsidR="00CD3DC2" w:rsidRDefault="00DB7B0D">
      <w:p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CD3DC2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CD3DC2" w:rsidRDefault="00DB7B0D">
      <w:pPr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to sign for and on behalf of the </w:t>
      </w:r>
      <w:r>
        <w:rPr>
          <w:rFonts w:ascii="Arial" w:eastAsia="Arial" w:hAnsi="Arial" w:cs="Arial"/>
          <w:sz w:val="24"/>
          <w:szCs w:val="24"/>
        </w:rPr>
        <w:t>Agency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CD3DC2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CD3DC2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DB7B0D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D3DC2" w:rsidRDefault="00CD3DC2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CD3DC2" w:rsidRDefault="00CD3DC2">
      <w:pPr>
        <w:rPr>
          <w:rFonts w:ascii="Arial" w:eastAsia="Arial" w:hAnsi="Arial" w:cs="Arial"/>
          <w:sz w:val="24"/>
          <w:szCs w:val="24"/>
        </w:rPr>
        <w:sectPr w:rsidR="00CD3DC2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2" w:name="_heading=h.gjdgxs"/>
      <w:bookmarkEnd w:id="2"/>
    </w:p>
    <w:p w:rsidR="00CD3DC2" w:rsidRDefault="00CD3DC2">
      <w:pPr>
        <w:rPr>
          <w:rFonts w:ascii="Arial" w:eastAsia="Arial" w:hAnsi="Arial" w:cs="Arial"/>
        </w:rPr>
      </w:pPr>
    </w:p>
    <w:sectPr w:rsidR="00CD3DC2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B0D" w:rsidRDefault="00DB7B0D">
      <w:pPr>
        <w:spacing w:after="0" w:line="240" w:lineRule="auto"/>
      </w:pPr>
      <w:r>
        <w:separator/>
      </w:r>
    </w:p>
  </w:endnote>
  <w:endnote w:type="continuationSeparator" w:id="0">
    <w:p w:rsidR="00DB7B0D" w:rsidRDefault="00DB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8D3" w:rsidRDefault="00DB7B0D">
    <w:pPr>
      <w:tabs>
        <w:tab w:val="center" w:pos="4513"/>
        <w:tab w:val="right" w:pos="9026"/>
      </w:tabs>
      <w:spacing w:after="0"/>
      <w:rPr>
        <w:color w:val="BFBFBF"/>
      </w:rPr>
    </w:pPr>
  </w:p>
  <w:p w:rsidR="001E68D3" w:rsidRDefault="00DB7B0D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</w:t>
    </w:r>
    <w:r>
      <w:rPr>
        <w:rFonts w:ascii="Arial" w:eastAsia="Arial" w:hAnsi="Arial" w:cs="Arial"/>
        <w:sz w:val="20"/>
        <w:szCs w:val="20"/>
        <w:shd w:val="clear" w:color="auto" w:fill="FFFFFF"/>
      </w:rPr>
      <w:t xml:space="preserve">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1E68D3" w:rsidRDefault="00DB7B0D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color w:val="000000"/>
        <w:sz w:val="18"/>
        <w:szCs w:val="18"/>
      </w:rPr>
      <w:tab/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3</w:t>
    </w:r>
    <w:r>
      <w:rPr>
        <w:color w:val="000000"/>
        <w:sz w:val="18"/>
        <w:szCs w:val="18"/>
      </w:rPr>
      <w:fldChar w:fldCharType="end"/>
    </w:r>
  </w:p>
  <w:p w:rsidR="001E68D3" w:rsidRDefault="00DB7B0D"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0" w:line="276" w:lineRule="auto"/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8D3" w:rsidRDefault="00DB7B0D">
    <w:pPr>
      <w:tabs>
        <w:tab w:val="center" w:pos="4513"/>
        <w:tab w:val="right" w:pos="9026"/>
      </w:tabs>
      <w:spacing w:after="0"/>
      <w:rPr>
        <w:color w:val="BFBFBF"/>
      </w:rPr>
    </w:pPr>
  </w:p>
  <w:p w:rsidR="001E68D3" w:rsidRDefault="00DB7B0D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1E68D3" w:rsidRDefault="00DB7B0D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color w:val="000000"/>
        <w:sz w:val="18"/>
        <w:szCs w:val="18"/>
      </w:rPr>
      <w:tab/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3</w:t>
    </w:r>
    <w:r>
      <w:rPr>
        <w:color w:val="000000"/>
        <w:sz w:val="18"/>
        <w:szCs w:val="18"/>
      </w:rPr>
      <w:fldChar w:fldCharType="end"/>
    </w:r>
  </w:p>
  <w:p w:rsidR="001E68D3" w:rsidRDefault="00DB7B0D">
    <w:pPr>
      <w:widowControl w:val="0"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0" w:line="276" w:lineRule="auto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B0D" w:rsidRDefault="00DB7B0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B7B0D" w:rsidRDefault="00DB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8D3" w:rsidRDefault="00DB7B0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2 (Variation Form)</w:t>
    </w:r>
  </w:p>
  <w:p w:rsidR="001E68D3" w:rsidRDefault="00DB7B0D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8D3" w:rsidRDefault="00DB7B0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2 (Variation Form)</w:t>
    </w:r>
  </w:p>
  <w:p w:rsidR="001E68D3" w:rsidRDefault="00DB7B0D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94F52"/>
    <w:multiLevelType w:val="multilevel"/>
    <w:tmpl w:val="8F2ACBB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B913D10"/>
    <w:multiLevelType w:val="multilevel"/>
    <w:tmpl w:val="8FBCA2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D3DC2"/>
    <w:rsid w:val="00670516"/>
    <w:rsid w:val="00CD3DC2"/>
    <w:rsid w:val="00DB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EA411C-57ED-4CF3-954B-9C42816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rPr>
      <w:rFonts w:ascii="Calibri" w:eastAsia="Calibri" w:hAnsi="Calibri" w:cs="Calibri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rPr>
      <w:rFonts w:ascii="Calibri" w:eastAsia="Calibri" w:hAnsi="Calibri" w:cs="Calibri"/>
      <w:lang w:eastAsia="en-GB"/>
    </w:rPr>
  </w:style>
  <w:style w:type="paragraph" w:styleId="Revision">
    <w:name w:val="Revision"/>
    <w:pPr>
      <w:suppressAutoHyphens/>
      <w:spacing w:after="0" w:line="240" w:lineRule="auto"/>
    </w:p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Lorraine Plunkett</cp:lastModifiedBy>
  <cp:revision>2</cp:revision>
  <dcterms:created xsi:type="dcterms:W3CDTF">2024-08-14T15:26:00Z</dcterms:created>
  <dcterms:modified xsi:type="dcterms:W3CDTF">2024-08-14T15:26:00Z</dcterms:modified>
</cp:coreProperties>
</file>